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72763" w14:textId="77777777" w:rsidR="0000616E" w:rsidRDefault="0000616E" w:rsidP="0000616E">
      <w:pPr>
        <w:jc w:val="right"/>
        <w:rPr>
          <w:rFonts w:ascii="Arial" w:hAnsi="Arial" w:cs="Arial"/>
          <w:b/>
          <w:i/>
          <w:sz w:val="40"/>
          <w:szCs w:val="40"/>
        </w:rPr>
      </w:pPr>
      <w:r w:rsidRPr="0000616E">
        <w:rPr>
          <w:rFonts w:ascii="Arial" w:hAnsi="Arial" w:cs="Arial"/>
          <w:b/>
          <w:i/>
          <w:sz w:val="40"/>
          <w:szCs w:val="40"/>
        </w:rPr>
        <w:t>Prepare – Construct – Deliver</w:t>
      </w:r>
    </w:p>
    <w:p w14:paraId="228EE153" w14:textId="77777777" w:rsidR="0000616E" w:rsidRDefault="0000616E" w:rsidP="0000616E">
      <w:pPr>
        <w:jc w:val="right"/>
        <w:rPr>
          <w:rFonts w:ascii="Arial" w:hAnsi="Arial" w:cs="Arial"/>
          <w:b/>
          <w:i/>
          <w:sz w:val="40"/>
          <w:szCs w:val="40"/>
        </w:rPr>
      </w:pPr>
    </w:p>
    <w:p w14:paraId="5E66F741" w14:textId="77777777" w:rsidR="0000616E" w:rsidRPr="0000616E" w:rsidRDefault="003A034C" w:rsidP="0000616E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noProof/>
          <w:sz w:val="40"/>
          <w:szCs w:val="40"/>
          <w:lang w:eastAsia="en-GB"/>
        </w:rPr>
        <w:drawing>
          <wp:inline distT="0" distB="0" distL="0" distR="0" wp14:anchorId="2F286B1B" wp14:editId="3CA1B344">
            <wp:extent cx="5915025" cy="7248525"/>
            <wp:effectExtent l="38100" t="19050" r="66675" b="285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0616E" w:rsidRPr="0000616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04863" w14:textId="77777777" w:rsidR="0000616E" w:rsidRDefault="0000616E" w:rsidP="0000616E">
      <w:pPr>
        <w:spacing w:after="0" w:line="240" w:lineRule="auto"/>
      </w:pPr>
      <w:r>
        <w:separator/>
      </w:r>
    </w:p>
  </w:endnote>
  <w:endnote w:type="continuationSeparator" w:id="0">
    <w:p w14:paraId="21AFD2F1" w14:textId="77777777" w:rsidR="0000616E" w:rsidRDefault="0000616E" w:rsidP="0000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A74E" w14:textId="01B2B51A" w:rsidR="00676027" w:rsidRPr="00F26771" w:rsidRDefault="00954961" w:rsidP="00676027">
    <w:pPr>
      <w:pStyle w:val="Footer"/>
      <w:jc w:val="center"/>
      <w:rPr>
        <w:rFonts w:ascii="Arial" w:hAnsi="Arial" w:cs="Arial"/>
        <w:b/>
        <w:i/>
        <w:color w:val="0070C0"/>
        <w:sz w:val="48"/>
        <w:szCs w:val="48"/>
      </w:rPr>
    </w:pPr>
    <w:r w:rsidRPr="00954961">
      <w:rPr>
        <w:rFonts w:ascii="Arial" w:hAnsi="Arial" w:cs="Arial"/>
        <w:b/>
        <w:i/>
        <w:color w:val="0070C0"/>
        <w:sz w:val="48"/>
        <w:szCs w:val="48"/>
      </w:rPr>
      <w:t>https://the-asc.org.uk/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703FB" w14:textId="77777777" w:rsidR="0000616E" w:rsidRDefault="0000616E" w:rsidP="0000616E">
      <w:pPr>
        <w:spacing w:after="0" w:line="240" w:lineRule="auto"/>
      </w:pPr>
      <w:r>
        <w:separator/>
      </w:r>
    </w:p>
  </w:footnote>
  <w:footnote w:type="continuationSeparator" w:id="0">
    <w:p w14:paraId="46A113CD" w14:textId="77777777" w:rsidR="0000616E" w:rsidRDefault="0000616E" w:rsidP="0000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7E533" w14:textId="77777777" w:rsidR="0000616E" w:rsidRDefault="0000616E" w:rsidP="0000616E">
    <w:pPr>
      <w:pStyle w:val="Header"/>
      <w:jc w:val="right"/>
    </w:pPr>
    <w:r w:rsidRPr="0000616E">
      <w:rPr>
        <w:rFonts w:ascii="Arial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7E50E581" wp14:editId="00816F37">
          <wp:simplePos x="0" y="0"/>
          <wp:positionH relativeFrom="margin">
            <wp:posOffset>-504825</wp:posOffset>
          </wp:positionH>
          <wp:positionV relativeFrom="margin">
            <wp:posOffset>-1254125</wp:posOffset>
          </wp:positionV>
          <wp:extent cx="2188845" cy="1724025"/>
          <wp:effectExtent l="0" t="0" r="190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616E">
      <w:rPr>
        <w:rFonts w:ascii="Arial" w:hAnsi="Arial" w:cs="Arial"/>
        <w:b/>
        <w:i/>
        <w:color w:val="0070C0"/>
        <w:sz w:val="72"/>
        <w:szCs w:val="72"/>
      </w:rPr>
      <w:t>Public Speaking Cheat Sheet!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5E"/>
    <w:rsid w:val="0000616E"/>
    <w:rsid w:val="001A136E"/>
    <w:rsid w:val="00263EB7"/>
    <w:rsid w:val="003A034C"/>
    <w:rsid w:val="00676027"/>
    <w:rsid w:val="00954961"/>
    <w:rsid w:val="00A0058D"/>
    <w:rsid w:val="00CB37AF"/>
    <w:rsid w:val="00E5115E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BE7B"/>
  <w15:chartTrackingRefBased/>
  <w15:docId w15:val="{4FE639CD-C1C0-4FCC-A609-B85EEBE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6E"/>
  </w:style>
  <w:style w:type="paragraph" w:styleId="Footer">
    <w:name w:val="footer"/>
    <w:basedOn w:val="Normal"/>
    <w:link w:val="FooterChar"/>
    <w:uiPriority w:val="99"/>
    <w:unhideWhenUsed/>
    <w:rsid w:val="0000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CECFA0-2882-4C41-AF24-668A99C2F158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</dgm:pt>
    <dgm:pt modelId="{FFB4A77D-8007-485D-9CF9-5D4539A8AC42}">
      <dgm:prSet phldrT="[Text]" custT="1"/>
      <dgm:spPr/>
      <dgm:t>
        <a:bodyPr/>
        <a:lstStyle/>
        <a:p>
          <a:r>
            <a:rPr lang="en-GB" sz="3200">
              <a:latin typeface="Arial" panose="020B0604020202020204" pitchFamily="34" charset="0"/>
              <a:cs typeface="Arial" panose="020B0604020202020204" pitchFamily="34" charset="0"/>
            </a:rPr>
            <a:t>Prepare</a:t>
          </a:r>
        </a:p>
      </dgm:t>
    </dgm:pt>
    <dgm:pt modelId="{BB06DC5E-B85D-44FC-A60C-EC95E8A288BC}" type="parTrans" cxnId="{620908F2-6A6E-4DA2-8583-69195072D653}">
      <dgm:prSet/>
      <dgm:spPr/>
      <dgm:t>
        <a:bodyPr/>
        <a:lstStyle/>
        <a:p>
          <a:endParaRPr lang="en-GB"/>
        </a:p>
      </dgm:t>
    </dgm:pt>
    <dgm:pt modelId="{3456B7C3-9EF3-495B-9EEE-E27DB3BA267E}" type="sibTrans" cxnId="{620908F2-6A6E-4DA2-8583-69195072D653}">
      <dgm:prSet/>
      <dgm:spPr/>
      <dgm:t>
        <a:bodyPr/>
        <a:lstStyle/>
        <a:p>
          <a:endParaRPr lang="en-GB"/>
        </a:p>
      </dgm:t>
    </dgm:pt>
    <dgm:pt modelId="{4D7E9970-8A72-4765-AEAE-ECF01838CCF1}">
      <dgm:prSet phldrT="[Text]" custT="1"/>
      <dgm:spPr/>
      <dgm:t>
        <a:bodyPr/>
        <a:lstStyle/>
        <a:p>
          <a:r>
            <a:rPr lang="en-GB" sz="3200">
              <a:latin typeface="Arial" panose="020B0604020202020204" pitchFamily="34" charset="0"/>
              <a:cs typeface="Arial" panose="020B0604020202020204" pitchFamily="34" charset="0"/>
            </a:rPr>
            <a:t>Construct</a:t>
          </a:r>
        </a:p>
      </dgm:t>
    </dgm:pt>
    <dgm:pt modelId="{6710F37E-EF4B-443E-AFD1-993B2DE1C4BF}" type="parTrans" cxnId="{F45B9080-7BFE-449D-B892-502BF15496C6}">
      <dgm:prSet/>
      <dgm:spPr/>
      <dgm:t>
        <a:bodyPr/>
        <a:lstStyle/>
        <a:p>
          <a:endParaRPr lang="en-GB"/>
        </a:p>
      </dgm:t>
    </dgm:pt>
    <dgm:pt modelId="{B9EB2B1F-FDB8-4322-A92F-C5527A9D2675}" type="sibTrans" cxnId="{F45B9080-7BFE-449D-B892-502BF15496C6}">
      <dgm:prSet/>
      <dgm:spPr/>
      <dgm:t>
        <a:bodyPr/>
        <a:lstStyle/>
        <a:p>
          <a:endParaRPr lang="en-GB"/>
        </a:p>
      </dgm:t>
    </dgm:pt>
    <dgm:pt modelId="{6AC6C813-F6A6-47E2-B684-6E94D3278925}">
      <dgm:prSet phldrT="[Text]" custT="1"/>
      <dgm:spPr/>
      <dgm:t>
        <a:bodyPr/>
        <a:lstStyle/>
        <a:p>
          <a:r>
            <a:rPr lang="en-GB" sz="3200">
              <a:latin typeface="Arial" panose="020B0604020202020204" pitchFamily="34" charset="0"/>
              <a:cs typeface="Arial" panose="020B0604020202020204" pitchFamily="34" charset="0"/>
            </a:rPr>
            <a:t>Deliver</a:t>
          </a:r>
        </a:p>
      </dgm:t>
    </dgm:pt>
    <dgm:pt modelId="{9B43CE0D-D16F-4185-8F63-F57189524328}" type="parTrans" cxnId="{E97C20F2-32DF-4115-97FB-AAD2AAD29A6D}">
      <dgm:prSet/>
      <dgm:spPr/>
      <dgm:t>
        <a:bodyPr/>
        <a:lstStyle/>
        <a:p>
          <a:endParaRPr lang="en-GB"/>
        </a:p>
      </dgm:t>
    </dgm:pt>
    <dgm:pt modelId="{B58E9BA8-F7CF-4B19-A309-7C04BC4CF6FE}" type="sibTrans" cxnId="{E97C20F2-32DF-4115-97FB-AAD2AAD29A6D}">
      <dgm:prSet/>
      <dgm:spPr/>
      <dgm:t>
        <a:bodyPr/>
        <a:lstStyle/>
        <a:p>
          <a:endParaRPr lang="en-GB"/>
        </a:p>
      </dgm:t>
    </dgm:pt>
    <dgm:pt modelId="{1E0324F5-F8DB-4089-A6E2-5694080028B9}">
      <dgm:prSet custT="1"/>
      <dgm:spPr/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Go with a subject you know and decide on 3 main points of your subject that you want to talk about</a:t>
          </a:r>
        </a:p>
      </dgm:t>
    </dgm:pt>
    <dgm:pt modelId="{BC3BC408-4379-4701-8F1B-C884072D2A32}" type="parTrans" cxnId="{972B7BD9-6D9C-4383-BA11-EAF3684DCE58}">
      <dgm:prSet/>
      <dgm:spPr/>
      <dgm:t>
        <a:bodyPr/>
        <a:lstStyle/>
        <a:p>
          <a:endParaRPr lang="en-GB"/>
        </a:p>
      </dgm:t>
    </dgm:pt>
    <dgm:pt modelId="{525EA34A-151C-4205-B12C-DC3228DFE7E6}" type="sibTrans" cxnId="{972B7BD9-6D9C-4383-BA11-EAF3684DCE58}">
      <dgm:prSet/>
      <dgm:spPr/>
      <dgm:t>
        <a:bodyPr/>
        <a:lstStyle/>
        <a:p>
          <a:endParaRPr lang="en-GB"/>
        </a:p>
      </dgm:t>
    </dgm:pt>
    <dgm:pt modelId="{E7BE1860-A6A0-43A2-8606-61B58FB28316}">
      <dgm:prSet custT="1"/>
      <dgm:spPr/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Write down your specific purpose... how do you want your audience to change?</a:t>
          </a:r>
        </a:p>
      </dgm:t>
    </dgm:pt>
    <dgm:pt modelId="{4086A94C-3273-4F52-BAAE-A3F190B4F2B7}" type="parTrans" cxnId="{800594EC-D033-469B-ADA0-A5CAF7E7E379}">
      <dgm:prSet/>
      <dgm:spPr/>
      <dgm:t>
        <a:bodyPr/>
        <a:lstStyle/>
        <a:p>
          <a:endParaRPr lang="en-GB"/>
        </a:p>
      </dgm:t>
    </dgm:pt>
    <dgm:pt modelId="{55CD1E6F-DD53-4439-B51F-969E8B127515}" type="sibTrans" cxnId="{800594EC-D033-469B-ADA0-A5CAF7E7E379}">
      <dgm:prSet/>
      <dgm:spPr/>
      <dgm:t>
        <a:bodyPr/>
        <a:lstStyle/>
        <a:p>
          <a:endParaRPr lang="en-GB"/>
        </a:p>
      </dgm:t>
    </dgm:pt>
    <dgm:pt modelId="{D2C98AFC-26C6-46A3-BB42-64027F56F1FF}">
      <dgm:prSet custT="1"/>
      <dgm:spPr/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After it's prepared and constructed, rehearse your speech against the clock out loud!</a:t>
          </a:r>
        </a:p>
      </dgm:t>
    </dgm:pt>
    <dgm:pt modelId="{D975AB21-5604-44B0-A06B-56AFED28B03E}" type="parTrans" cxnId="{7B4F7733-56EF-490A-8C0E-846C44C79525}">
      <dgm:prSet/>
      <dgm:spPr/>
      <dgm:t>
        <a:bodyPr/>
        <a:lstStyle/>
        <a:p>
          <a:endParaRPr lang="en-GB"/>
        </a:p>
      </dgm:t>
    </dgm:pt>
    <dgm:pt modelId="{41ECE6D6-4A26-4147-B105-66F487FDA91C}" type="sibTrans" cxnId="{7B4F7733-56EF-490A-8C0E-846C44C79525}">
      <dgm:prSet/>
      <dgm:spPr/>
      <dgm:t>
        <a:bodyPr/>
        <a:lstStyle/>
        <a:p>
          <a:endParaRPr lang="en-GB"/>
        </a:p>
      </dgm:t>
    </dgm:pt>
    <dgm:pt modelId="{2FDC1A7D-3635-4473-805A-619C389DF094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Introduction should grab attention and tell the audience why you are speaking</a:t>
          </a:r>
        </a:p>
      </dgm:t>
    </dgm:pt>
    <dgm:pt modelId="{E0D186B3-A256-435E-92E1-A17BFF196D90}" type="parTrans" cxnId="{05294525-1808-4F56-AB8C-1A453997929D}">
      <dgm:prSet/>
      <dgm:spPr/>
      <dgm:t>
        <a:bodyPr/>
        <a:lstStyle/>
        <a:p>
          <a:endParaRPr lang="en-GB"/>
        </a:p>
      </dgm:t>
    </dgm:pt>
    <dgm:pt modelId="{EFA40356-685C-43F8-BF8F-3EE8DC318151}" type="sibTrans" cxnId="{05294525-1808-4F56-AB8C-1A453997929D}">
      <dgm:prSet/>
      <dgm:spPr/>
      <dgm:t>
        <a:bodyPr/>
        <a:lstStyle/>
        <a:p>
          <a:endParaRPr lang="en-GB"/>
        </a:p>
      </dgm:t>
    </dgm:pt>
    <dgm:pt modelId="{5B7C84A7-6A43-47FE-A0DF-BFC8C6FAA05E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Your 3 points are mini speeches with their own introduction, middle and conclusion</a:t>
          </a:r>
        </a:p>
      </dgm:t>
    </dgm:pt>
    <dgm:pt modelId="{291923FD-8D94-43D2-B580-90F6D10CE3B9}" type="parTrans" cxnId="{E1498D4D-A116-4B12-96FB-7583001FDBC9}">
      <dgm:prSet/>
      <dgm:spPr/>
      <dgm:t>
        <a:bodyPr/>
        <a:lstStyle/>
        <a:p>
          <a:endParaRPr lang="en-GB"/>
        </a:p>
      </dgm:t>
    </dgm:pt>
    <dgm:pt modelId="{2927A061-401B-4C9F-BE0F-BA1F0C21870F}" type="sibTrans" cxnId="{E1498D4D-A116-4B12-96FB-7583001FDBC9}">
      <dgm:prSet/>
      <dgm:spPr/>
      <dgm:t>
        <a:bodyPr/>
        <a:lstStyle/>
        <a:p>
          <a:endParaRPr lang="en-GB"/>
        </a:p>
      </dgm:t>
    </dgm:pt>
    <dgm:pt modelId="{B20CF93A-49C6-487F-9B3C-8FE3BEFD355E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Conclusion should briefly summarise your purpose. End on a sentence you know well</a:t>
          </a:r>
        </a:p>
      </dgm:t>
    </dgm:pt>
    <dgm:pt modelId="{2FF17DDA-C3E8-4EC6-994C-4BDAA77739BF}" type="parTrans" cxnId="{24C15107-45FA-4F28-8171-CD3E3ECAFF10}">
      <dgm:prSet/>
      <dgm:spPr/>
      <dgm:t>
        <a:bodyPr/>
        <a:lstStyle/>
        <a:p>
          <a:endParaRPr lang="en-GB"/>
        </a:p>
      </dgm:t>
    </dgm:pt>
    <dgm:pt modelId="{5BA52243-1E8E-4AC5-A65B-45E6E7284EB0}" type="sibTrans" cxnId="{24C15107-45FA-4F28-8171-CD3E3ECAFF10}">
      <dgm:prSet/>
      <dgm:spPr/>
      <dgm:t>
        <a:bodyPr/>
        <a:lstStyle/>
        <a:p>
          <a:endParaRPr lang="en-GB"/>
        </a:p>
      </dgm:t>
    </dgm:pt>
    <dgm:pt modelId="{B3B69DE5-21BD-46A2-9718-3A56101C1A40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Take your time. Pause when you can and try not to rush through your words</a:t>
          </a:r>
        </a:p>
      </dgm:t>
    </dgm:pt>
    <dgm:pt modelId="{D9BF814D-E6CB-4641-ADAC-136A6D31F4A7}" type="parTrans" cxnId="{6A651BF4-091B-43DF-A3D3-EBCBEAD5BB5C}">
      <dgm:prSet/>
      <dgm:spPr/>
      <dgm:t>
        <a:bodyPr/>
        <a:lstStyle/>
        <a:p>
          <a:endParaRPr lang="en-GB"/>
        </a:p>
      </dgm:t>
    </dgm:pt>
    <dgm:pt modelId="{71D81B94-42FC-4FC8-8031-DE4EC89C55C3}" type="sibTrans" cxnId="{6A651BF4-091B-43DF-A3D3-EBCBEAD5BB5C}">
      <dgm:prSet/>
      <dgm:spPr/>
      <dgm:t>
        <a:bodyPr/>
        <a:lstStyle/>
        <a:p>
          <a:endParaRPr lang="en-GB"/>
        </a:p>
      </dgm:t>
    </dgm:pt>
    <dgm:pt modelId="{5A4535F9-4BF9-4056-A268-0589E726A331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Look at people. Eye contact is how an audience knows they are being spoken too</a:t>
          </a:r>
        </a:p>
      </dgm:t>
    </dgm:pt>
    <dgm:pt modelId="{CB1B9ECE-0F14-4E7B-87FB-C796334773A6}" type="parTrans" cxnId="{6DAE4344-F888-472D-AA0D-6D2B020F82E7}">
      <dgm:prSet/>
      <dgm:spPr/>
      <dgm:t>
        <a:bodyPr/>
        <a:lstStyle/>
        <a:p>
          <a:endParaRPr lang="en-GB"/>
        </a:p>
      </dgm:t>
    </dgm:pt>
    <dgm:pt modelId="{FE0641B3-E60E-4C7C-B8BB-E0BC0CD1D165}" type="sibTrans" cxnId="{6DAE4344-F888-472D-AA0D-6D2B020F82E7}">
      <dgm:prSet/>
      <dgm:spPr/>
      <dgm:t>
        <a:bodyPr/>
        <a:lstStyle/>
        <a:p>
          <a:endParaRPr lang="en-GB"/>
        </a:p>
      </dgm:t>
    </dgm:pt>
    <dgm:pt modelId="{6BAF22E9-C047-4BC7-BE3F-B023606F2577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Be calm and believe in yourself. Remember: your audience wants you to succeed</a:t>
          </a:r>
        </a:p>
      </dgm:t>
    </dgm:pt>
    <dgm:pt modelId="{77EF7D4E-106A-4308-A636-D14378D39B90}" type="parTrans" cxnId="{21ED2E91-2731-4676-B2F8-5331EABA2B3F}">
      <dgm:prSet/>
      <dgm:spPr/>
      <dgm:t>
        <a:bodyPr/>
        <a:lstStyle/>
        <a:p>
          <a:endParaRPr lang="en-GB"/>
        </a:p>
      </dgm:t>
    </dgm:pt>
    <dgm:pt modelId="{A7B5EDCE-0B12-4B4F-BAFD-51E1447747A6}" type="sibTrans" cxnId="{21ED2E91-2731-4676-B2F8-5331EABA2B3F}">
      <dgm:prSet/>
      <dgm:spPr/>
      <dgm:t>
        <a:bodyPr/>
        <a:lstStyle/>
        <a:p>
          <a:endParaRPr lang="en-GB"/>
        </a:p>
      </dgm:t>
    </dgm:pt>
    <dgm:pt modelId="{BE88EEDF-3170-4FC6-B19B-2BD1F4DD01FD}" type="pres">
      <dgm:prSet presAssocID="{DCCECFA0-2882-4C41-AF24-668A99C2F158}" presName="linearFlow" presStyleCnt="0">
        <dgm:presLayoutVars>
          <dgm:dir/>
          <dgm:animLvl val="lvl"/>
          <dgm:resizeHandles val="exact"/>
        </dgm:presLayoutVars>
      </dgm:prSet>
      <dgm:spPr/>
    </dgm:pt>
    <dgm:pt modelId="{7DE1F9F6-09DD-49D7-9D68-0BACF7878243}" type="pres">
      <dgm:prSet presAssocID="{FFB4A77D-8007-485D-9CF9-5D4539A8AC42}" presName="composite" presStyleCnt="0"/>
      <dgm:spPr/>
    </dgm:pt>
    <dgm:pt modelId="{0A977A31-F906-4ACF-BFBA-6CD2A962F597}" type="pres">
      <dgm:prSet presAssocID="{FFB4A77D-8007-485D-9CF9-5D4539A8AC4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B87A33AD-5B8F-45E1-8C96-A456FFA7BDAC}" type="pres">
      <dgm:prSet presAssocID="{FFB4A77D-8007-485D-9CF9-5D4539A8AC42}" presName="descendantText" presStyleLbl="alignAcc1" presStyleIdx="0" presStyleCnt="3">
        <dgm:presLayoutVars>
          <dgm:bulletEnabled val="1"/>
        </dgm:presLayoutVars>
      </dgm:prSet>
      <dgm:spPr/>
    </dgm:pt>
    <dgm:pt modelId="{3852BBBD-9A6C-4A1F-966C-759815AEE08B}" type="pres">
      <dgm:prSet presAssocID="{3456B7C3-9EF3-495B-9EEE-E27DB3BA267E}" presName="sp" presStyleCnt="0"/>
      <dgm:spPr/>
    </dgm:pt>
    <dgm:pt modelId="{B64452E8-BDAC-4521-A0B6-1209EE7ED6D0}" type="pres">
      <dgm:prSet presAssocID="{4D7E9970-8A72-4765-AEAE-ECF01838CCF1}" presName="composite" presStyleCnt="0"/>
      <dgm:spPr/>
    </dgm:pt>
    <dgm:pt modelId="{6B7AC23E-5F6A-4E58-90FC-D26C84EBDC98}" type="pres">
      <dgm:prSet presAssocID="{4D7E9970-8A72-4765-AEAE-ECF01838CCF1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EB3058F-A5B1-4FB2-9637-67A1C1180594}" type="pres">
      <dgm:prSet presAssocID="{4D7E9970-8A72-4765-AEAE-ECF01838CCF1}" presName="descendantText" presStyleLbl="alignAcc1" presStyleIdx="1" presStyleCnt="3">
        <dgm:presLayoutVars>
          <dgm:bulletEnabled val="1"/>
        </dgm:presLayoutVars>
      </dgm:prSet>
      <dgm:spPr/>
    </dgm:pt>
    <dgm:pt modelId="{167EBBA5-163A-4759-9520-E57E5EE90B1C}" type="pres">
      <dgm:prSet presAssocID="{B9EB2B1F-FDB8-4322-A92F-C5527A9D2675}" presName="sp" presStyleCnt="0"/>
      <dgm:spPr/>
    </dgm:pt>
    <dgm:pt modelId="{8652538E-6B8D-475C-8BDB-A67FC2B1C7AE}" type="pres">
      <dgm:prSet presAssocID="{6AC6C813-F6A6-47E2-B684-6E94D3278925}" presName="composite" presStyleCnt="0"/>
      <dgm:spPr/>
    </dgm:pt>
    <dgm:pt modelId="{56A721B3-69B2-4BF8-8ED7-9526454EE0A2}" type="pres">
      <dgm:prSet presAssocID="{6AC6C813-F6A6-47E2-B684-6E94D3278925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2586E96-FA02-46F5-84AE-C61845BE7F71}" type="pres">
      <dgm:prSet presAssocID="{6AC6C813-F6A6-47E2-B684-6E94D3278925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C33A9006-E43F-4998-9BF2-8204BFC215C0}" type="presOf" srcId="{4D7E9970-8A72-4765-AEAE-ECF01838CCF1}" destId="{6B7AC23E-5F6A-4E58-90FC-D26C84EBDC98}" srcOrd="0" destOrd="0" presId="urn:microsoft.com/office/officeart/2005/8/layout/chevron2"/>
    <dgm:cxn modelId="{24C15107-45FA-4F28-8171-CD3E3ECAFF10}" srcId="{4D7E9970-8A72-4765-AEAE-ECF01838CCF1}" destId="{B20CF93A-49C6-487F-9B3C-8FE3BEFD355E}" srcOrd="2" destOrd="0" parTransId="{2FF17DDA-C3E8-4EC6-994C-4BDAA77739BF}" sibTransId="{5BA52243-1E8E-4AC5-A65B-45E6E7284EB0}"/>
    <dgm:cxn modelId="{0D79C223-E267-4D8D-B0A1-E1AD03B4289C}" type="presOf" srcId="{1E0324F5-F8DB-4089-A6E2-5694080028B9}" destId="{B87A33AD-5B8F-45E1-8C96-A456FFA7BDAC}" srcOrd="0" destOrd="0" presId="urn:microsoft.com/office/officeart/2005/8/layout/chevron2"/>
    <dgm:cxn modelId="{05294525-1808-4F56-AB8C-1A453997929D}" srcId="{4D7E9970-8A72-4765-AEAE-ECF01838CCF1}" destId="{2FDC1A7D-3635-4473-805A-619C389DF094}" srcOrd="0" destOrd="0" parTransId="{E0D186B3-A256-435E-92E1-A17BFF196D90}" sibTransId="{EFA40356-685C-43F8-BF8F-3EE8DC318151}"/>
    <dgm:cxn modelId="{7B5D0C2E-1D20-462E-A042-D274C5703796}" type="presOf" srcId="{FFB4A77D-8007-485D-9CF9-5D4539A8AC42}" destId="{0A977A31-F906-4ACF-BFBA-6CD2A962F597}" srcOrd="0" destOrd="0" presId="urn:microsoft.com/office/officeart/2005/8/layout/chevron2"/>
    <dgm:cxn modelId="{7B4F7733-56EF-490A-8C0E-846C44C79525}" srcId="{FFB4A77D-8007-485D-9CF9-5D4539A8AC42}" destId="{D2C98AFC-26C6-46A3-BB42-64027F56F1FF}" srcOrd="2" destOrd="0" parTransId="{D975AB21-5604-44B0-A06B-56AFED28B03E}" sibTransId="{41ECE6D6-4A26-4147-B105-66F487FDA91C}"/>
    <dgm:cxn modelId="{47B1AB63-06F0-4BB2-AB5C-FD7E3DC1B79C}" type="presOf" srcId="{E7BE1860-A6A0-43A2-8606-61B58FB28316}" destId="{B87A33AD-5B8F-45E1-8C96-A456FFA7BDAC}" srcOrd="0" destOrd="1" presId="urn:microsoft.com/office/officeart/2005/8/layout/chevron2"/>
    <dgm:cxn modelId="{6DAE4344-F888-472D-AA0D-6D2B020F82E7}" srcId="{6AC6C813-F6A6-47E2-B684-6E94D3278925}" destId="{5A4535F9-4BF9-4056-A268-0589E726A331}" srcOrd="1" destOrd="0" parTransId="{CB1B9ECE-0F14-4E7B-87FB-C796334773A6}" sibTransId="{FE0641B3-E60E-4C7C-B8BB-E0BC0CD1D165}"/>
    <dgm:cxn modelId="{EB16D345-0F5D-4677-A1F8-09BF75F9A8DC}" type="presOf" srcId="{B20CF93A-49C6-487F-9B3C-8FE3BEFD355E}" destId="{5EB3058F-A5B1-4FB2-9637-67A1C1180594}" srcOrd="0" destOrd="2" presId="urn:microsoft.com/office/officeart/2005/8/layout/chevron2"/>
    <dgm:cxn modelId="{B7B7DB47-1340-4460-8216-610A3F4D43F8}" type="presOf" srcId="{DCCECFA0-2882-4C41-AF24-668A99C2F158}" destId="{BE88EEDF-3170-4FC6-B19B-2BD1F4DD01FD}" srcOrd="0" destOrd="0" presId="urn:microsoft.com/office/officeart/2005/8/layout/chevron2"/>
    <dgm:cxn modelId="{E1498D4D-A116-4B12-96FB-7583001FDBC9}" srcId="{4D7E9970-8A72-4765-AEAE-ECF01838CCF1}" destId="{5B7C84A7-6A43-47FE-A0DF-BFC8C6FAA05E}" srcOrd="1" destOrd="0" parTransId="{291923FD-8D94-43D2-B580-90F6D10CE3B9}" sibTransId="{2927A061-401B-4C9F-BE0F-BA1F0C21870F}"/>
    <dgm:cxn modelId="{7A83CE73-827B-44A8-A2CF-4F6D28B872E3}" type="presOf" srcId="{5A4535F9-4BF9-4056-A268-0589E726A331}" destId="{F2586E96-FA02-46F5-84AE-C61845BE7F71}" srcOrd="0" destOrd="1" presId="urn:microsoft.com/office/officeart/2005/8/layout/chevron2"/>
    <dgm:cxn modelId="{0067F37E-BA79-4BC0-82A3-E51393917151}" type="presOf" srcId="{6BAF22E9-C047-4BC7-BE3F-B023606F2577}" destId="{F2586E96-FA02-46F5-84AE-C61845BE7F71}" srcOrd="0" destOrd="2" presId="urn:microsoft.com/office/officeart/2005/8/layout/chevron2"/>
    <dgm:cxn modelId="{F45B9080-7BFE-449D-B892-502BF15496C6}" srcId="{DCCECFA0-2882-4C41-AF24-668A99C2F158}" destId="{4D7E9970-8A72-4765-AEAE-ECF01838CCF1}" srcOrd="1" destOrd="0" parTransId="{6710F37E-EF4B-443E-AFD1-993B2DE1C4BF}" sibTransId="{B9EB2B1F-FDB8-4322-A92F-C5527A9D2675}"/>
    <dgm:cxn modelId="{21ED2E91-2731-4676-B2F8-5331EABA2B3F}" srcId="{6AC6C813-F6A6-47E2-B684-6E94D3278925}" destId="{6BAF22E9-C047-4BC7-BE3F-B023606F2577}" srcOrd="2" destOrd="0" parTransId="{77EF7D4E-106A-4308-A636-D14378D39B90}" sibTransId="{A7B5EDCE-0B12-4B4F-BAFD-51E1447747A6}"/>
    <dgm:cxn modelId="{389B93A5-4C25-47F7-9E7E-E412C8B29CF4}" type="presOf" srcId="{D2C98AFC-26C6-46A3-BB42-64027F56F1FF}" destId="{B87A33AD-5B8F-45E1-8C96-A456FFA7BDAC}" srcOrd="0" destOrd="2" presId="urn:microsoft.com/office/officeart/2005/8/layout/chevron2"/>
    <dgm:cxn modelId="{972B7BD9-6D9C-4383-BA11-EAF3684DCE58}" srcId="{FFB4A77D-8007-485D-9CF9-5D4539A8AC42}" destId="{1E0324F5-F8DB-4089-A6E2-5694080028B9}" srcOrd="0" destOrd="0" parTransId="{BC3BC408-4379-4701-8F1B-C884072D2A32}" sibTransId="{525EA34A-151C-4205-B12C-DC3228DFE7E6}"/>
    <dgm:cxn modelId="{5C1A91DD-62BF-4AE2-B327-E3538A2B95A1}" type="presOf" srcId="{B3B69DE5-21BD-46A2-9718-3A56101C1A40}" destId="{F2586E96-FA02-46F5-84AE-C61845BE7F71}" srcOrd="0" destOrd="0" presId="urn:microsoft.com/office/officeart/2005/8/layout/chevron2"/>
    <dgm:cxn modelId="{77CB52EC-A7C6-4484-A380-62F43B5640CF}" type="presOf" srcId="{6AC6C813-F6A6-47E2-B684-6E94D3278925}" destId="{56A721B3-69B2-4BF8-8ED7-9526454EE0A2}" srcOrd="0" destOrd="0" presId="urn:microsoft.com/office/officeart/2005/8/layout/chevron2"/>
    <dgm:cxn modelId="{800594EC-D033-469B-ADA0-A5CAF7E7E379}" srcId="{FFB4A77D-8007-485D-9CF9-5D4539A8AC42}" destId="{E7BE1860-A6A0-43A2-8606-61B58FB28316}" srcOrd="1" destOrd="0" parTransId="{4086A94C-3273-4F52-BAAE-A3F190B4F2B7}" sibTransId="{55CD1E6F-DD53-4439-B51F-969E8B127515}"/>
    <dgm:cxn modelId="{620908F2-6A6E-4DA2-8583-69195072D653}" srcId="{DCCECFA0-2882-4C41-AF24-668A99C2F158}" destId="{FFB4A77D-8007-485D-9CF9-5D4539A8AC42}" srcOrd="0" destOrd="0" parTransId="{BB06DC5E-B85D-44FC-A60C-EC95E8A288BC}" sibTransId="{3456B7C3-9EF3-495B-9EEE-E27DB3BA267E}"/>
    <dgm:cxn modelId="{E97C20F2-32DF-4115-97FB-AAD2AAD29A6D}" srcId="{DCCECFA0-2882-4C41-AF24-668A99C2F158}" destId="{6AC6C813-F6A6-47E2-B684-6E94D3278925}" srcOrd="2" destOrd="0" parTransId="{9B43CE0D-D16F-4185-8F63-F57189524328}" sibTransId="{B58E9BA8-F7CF-4B19-A309-7C04BC4CF6FE}"/>
    <dgm:cxn modelId="{6A651BF4-091B-43DF-A3D3-EBCBEAD5BB5C}" srcId="{6AC6C813-F6A6-47E2-B684-6E94D3278925}" destId="{B3B69DE5-21BD-46A2-9718-3A56101C1A40}" srcOrd="0" destOrd="0" parTransId="{D9BF814D-E6CB-4641-ADAC-136A6D31F4A7}" sibTransId="{71D81B94-42FC-4FC8-8031-DE4EC89C55C3}"/>
    <dgm:cxn modelId="{CFD762F5-6725-41B0-9DA5-12DA3CA9EE4B}" type="presOf" srcId="{2FDC1A7D-3635-4473-805A-619C389DF094}" destId="{5EB3058F-A5B1-4FB2-9637-67A1C1180594}" srcOrd="0" destOrd="0" presId="urn:microsoft.com/office/officeart/2005/8/layout/chevron2"/>
    <dgm:cxn modelId="{6ED7BBFB-3D6D-425D-BD4E-D2109D1C5F23}" type="presOf" srcId="{5B7C84A7-6A43-47FE-A0DF-BFC8C6FAA05E}" destId="{5EB3058F-A5B1-4FB2-9637-67A1C1180594}" srcOrd="0" destOrd="1" presId="urn:microsoft.com/office/officeart/2005/8/layout/chevron2"/>
    <dgm:cxn modelId="{46610047-64A2-44E2-9A75-30CDDF692244}" type="presParOf" srcId="{BE88EEDF-3170-4FC6-B19B-2BD1F4DD01FD}" destId="{7DE1F9F6-09DD-49D7-9D68-0BACF7878243}" srcOrd="0" destOrd="0" presId="urn:microsoft.com/office/officeart/2005/8/layout/chevron2"/>
    <dgm:cxn modelId="{816572E8-8F46-4B45-970E-6255F5D8596D}" type="presParOf" srcId="{7DE1F9F6-09DD-49D7-9D68-0BACF7878243}" destId="{0A977A31-F906-4ACF-BFBA-6CD2A962F597}" srcOrd="0" destOrd="0" presId="urn:microsoft.com/office/officeart/2005/8/layout/chevron2"/>
    <dgm:cxn modelId="{EDA79E32-736B-484A-AAFB-2E9D4A4DAE48}" type="presParOf" srcId="{7DE1F9F6-09DD-49D7-9D68-0BACF7878243}" destId="{B87A33AD-5B8F-45E1-8C96-A456FFA7BDAC}" srcOrd="1" destOrd="0" presId="urn:microsoft.com/office/officeart/2005/8/layout/chevron2"/>
    <dgm:cxn modelId="{6D4A3FA5-4954-4E01-90A2-EAD0DB23D3AD}" type="presParOf" srcId="{BE88EEDF-3170-4FC6-B19B-2BD1F4DD01FD}" destId="{3852BBBD-9A6C-4A1F-966C-759815AEE08B}" srcOrd="1" destOrd="0" presId="urn:microsoft.com/office/officeart/2005/8/layout/chevron2"/>
    <dgm:cxn modelId="{7EA1942B-1FC7-4E52-8DAE-336C1AC20F99}" type="presParOf" srcId="{BE88EEDF-3170-4FC6-B19B-2BD1F4DD01FD}" destId="{B64452E8-BDAC-4521-A0B6-1209EE7ED6D0}" srcOrd="2" destOrd="0" presId="urn:microsoft.com/office/officeart/2005/8/layout/chevron2"/>
    <dgm:cxn modelId="{820CE3B6-8A0A-4B8F-AE89-895CE44E218A}" type="presParOf" srcId="{B64452E8-BDAC-4521-A0B6-1209EE7ED6D0}" destId="{6B7AC23E-5F6A-4E58-90FC-D26C84EBDC98}" srcOrd="0" destOrd="0" presId="urn:microsoft.com/office/officeart/2005/8/layout/chevron2"/>
    <dgm:cxn modelId="{FF91F50F-A1A6-4710-A39D-0B7A80ADF222}" type="presParOf" srcId="{B64452E8-BDAC-4521-A0B6-1209EE7ED6D0}" destId="{5EB3058F-A5B1-4FB2-9637-67A1C1180594}" srcOrd="1" destOrd="0" presId="urn:microsoft.com/office/officeart/2005/8/layout/chevron2"/>
    <dgm:cxn modelId="{4BB6791B-6815-4616-B24A-3B92E72792A7}" type="presParOf" srcId="{BE88EEDF-3170-4FC6-B19B-2BD1F4DD01FD}" destId="{167EBBA5-163A-4759-9520-E57E5EE90B1C}" srcOrd="3" destOrd="0" presId="urn:microsoft.com/office/officeart/2005/8/layout/chevron2"/>
    <dgm:cxn modelId="{A0D72179-4359-4BD6-BD9E-71A508BE2058}" type="presParOf" srcId="{BE88EEDF-3170-4FC6-B19B-2BD1F4DD01FD}" destId="{8652538E-6B8D-475C-8BDB-A67FC2B1C7AE}" srcOrd="4" destOrd="0" presId="urn:microsoft.com/office/officeart/2005/8/layout/chevron2"/>
    <dgm:cxn modelId="{D2B7B151-E0CE-4D4C-9514-0A47B6D974CC}" type="presParOf" srcId="{8652538E-6B8D-475C-8BDB-A67FC2B1C7AE}" destId="{56A721B3-69B2-4BF8-8ED7-9526454EE0A2}" srcOrd="0" destOrd="0" presId="urn:microsoft.com/office/officeart/2005/8/layout/chevron2"/>
    <dgm:cxn modelId="{EFB7B520-7A70-4726-B0E7-32BB134F8A51}" type="presParOf" srcId="{8652538E-6B8D-475C-8BDB-A67FC2B1C7AE}" destId="{F2586E96-FA02-46F5-84AE-C61845BE7F7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977A31-F906-4ACF-BFBA-6CD2A962F597}">
      <dsp:nvSpPr>
        <dsp:cNvPr id="0" name=""/>
        <dsp:cNvSpPr/>
      </dsp:nvSpPr>
      <dsp:spPr>
        <a:xfrm rot="5400000">
          <a:off x="-381588" y="381953"/>
          <a:ext cx="2543922" cy="17807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>
              <a:latin typeface="Arial" panose="020B0604020202020204" pitchFamily="34" charset="0"/>
              <a:cs typeface="Arial" panose="020B0604020202020204" pitchFamily="34" charset="0"/>
            </a:rPr>
            <a:t>Prepare</a:t>
          </a:r>
        </a:p>
      </dsp:txBody>
      <dsp:txXfrm rot="-5400000">
        <a:off x="0" y="890738"/>
        <a:ext cx="1780746" cy="763176"/>
      </dsp:txXfrm>
    </dsp:sp>
    <dsp:sp modelId="{B87A33AD-5B8F-45E1-8C96-A456FFA7BDAC}">
      <dsp:nvSpPr>
        <dsp:cNvPr id="0" name=""/>
        <dsp:cNvSpPr/>
      </dsp:nvSpPr>
      <dsp:spPr>
        <a:xfrm rot="5400000">
          <a:off x="3021110" y="-1239999"/>
          <a:ext cx="1653549" cy="41342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Go with a subject you know and decide on 3 main points of your subject that you want to talk about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Write down your specific purpose... how do you want your audience to change?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After it's prepared and constructed, rehearse your speech against the clock out loud!</a:t>
          </a:r>
        </a:p>
      </dsp:txBody>
      <dsp:txXfrm rot="-5400000">
        <a:off x="1780746" y="81085"/>
        <a:ext cx="4053558" cy="1492109"/>
      </dsp:txXfrm>
    </dsp:sp>
    <dsp:sp modelId="{6B7AC23E-5F6A-4E58-90FC-D26C84EBDC98}">
      <dsp:nvSpPr>
        <dsp:cNvPr id="0" name=""/>
        <dsp:cNvSpPr/>
      </dsp:nvSpPr>
      <dsp:spPr>
        <a:xfrm rot="5400000">
          <a:off x="-381588" y="2733889"/>
          <a:ext cx="2543922" cy="17807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>
              <a:latin typeface="Arial" panose="020B0604020202020204" pitchFamily="34" charset="0"/>
              <a:cs typeface="Arial" panose="020B0604020202020204" pitchFamily="34" charset="0"/>
            </a:rPr>
            <a:t>Construct</a:t>
          </a:r>
        </a:p>
      </dsp:txBody>
      <dsp:txXfrm rot="-5400000">
        <a:off x="0" y="3242674"/>
        <a:ext cx="1780746" cy="763176"/>
      </dsp:txXfrm>
    </dsp:sp>
    <dsp:sp modelId="{5EB3058F-A5B1-4FB2-9637-67A1C1180594}">
      <dsp:nvSpPr>
        <dsp:cNvPr id="0" name=""/>
        <dsp:cNvSpPr/>
      </dsp:nvSpPr>
      <dsp:spPr>
        <a:xfrm rot="5400000">
          <a:off x="3021110" y="1111936"/>
          <a:ext cx="1653549" cy="41342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Introduction should grab attention and tell the audience why you are speaking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Your 3 points are mini speeches with their own introduction, middle and conclusion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Conclusion should briefly summarise your purpose. End on a sentence you know well</a:t>
          </a:r>
        </a:p>
      </dsp:txBody>
      <dsp:txXfrm rot="-5400000">
        <a:off x="1780746" y="2433020"/>
        <a:ext cx="4053558" cy="1492109"/>
      </dsp:txXfrm>
    </dsp:sp>
    <dsp:sp modelId="{56A721B3-69B2-4BF8-8ED7-9526454EE0A2}">
      <dsp:nvSpPr>
        <dsp:cNvPr id="0" name=""/>
        <dsp:cNvSpPr/>
      </dsp:nvSpPr>
      <dsp:spPr>
        <a:xfrm rot="5400000">
          <a:off x="-381588" y="5085825"/>
          <a:ext cx="2543922" cy="17807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>
              <a:latin typeface="Arial" panose="020B0604020202020204" pitchFamily="34" charset="0"/>
              <a:cs typeface="Arial" panose="020B0604020202020204" pitchFamily="34" charset="0"/>
            </a:rPr>
            <a:t>Deliver</a:t>
          </a:r>
        </a:p>
      </dsp:txBody>
      <dsp:txXfrm rot="-5400000">
        <a:off x="0" y="5594610"/>
        <a:ext cx="1780746" cy="763176"/>
      </dsp:txXfrm>
    </dsp:sp>
    <dsp:sp modelId="{F2586E96-FA02-46F5-84AE-C61845BE7F71}">
      <dsp:nvSpPr>
        <dsp:cNvPr id="0" name=""/>
        <dsp:cNvSpPr/>
      </dsp:nvSpPr>
      <dsp:spPr>
        <a:xfrm rot="5400000">
          <a:off x="3021110" y="3463872"/>
          <a:ext cx="1653549" cy="41342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Take your time. Pause when you can and try not to rush through your words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Look at people. Eye contact is how an audience knows they are being spoken too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Be calm and believe in yourself. Remember: your audience wants you to succeed</a:t>
          </a:r>
        </a:p>
      </dsp:txBody>
      <dsp:txXfrm rot="-5400000">
        <a:off x="1780746" y="4784956"/>
        <a:ext cx="4053558" cy="14921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tom.scott</dc:creator>
  <cp:keywords/>
  <dc:description/>
  <cp:lastModifiedBy>Thomas Scott</cp:lastModifiedBy>
  <cp:revision>6</cp:revision>
  <dcterms:created xsi:type="dcterms:W3CDTF">2018-04-09T10:20:00Z</dcterms:created>
  <dcterms:modified xsi:type="dcterms:W3CDTF">2020-09-11T09:54:00Z</dcterms:modified>
</cp:coreProperties>
</file>